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4A" w:rsidRDefault="00C8754A" w:rsidP="00C8754A">
      <w:pPr>
        <w:widowControl/>
        <w:shd w:val="clear" w:color="auto" w:fill="FFFFFF"/>
        <w:spacing w:line="360" w:lineRule="auto"/>
        <w:jc w:val="center"/>
        <w:rPr>
          <w:rFonts w:asciiTheme="minorEastAsia" w:hAnsiTheme="minorEastAsia" w:cs="宋体"/>
          <w:b/>
          <w:bCs/>
          <w:color w:val="333333"/>
          <w:kern w:val="0"/>
          <w:sz w:val="32"/>
          <w:szCs w:val="24"/>
        </w:rPr>
      </w:pPr>
      <w:r>
        <w:rPr>
          <w:rFonts w:asciiTheme="minorEastAsia" w:hAnsiTheme="minorEastAsia" w:cs="宋体" w:hint="eastAsia"/>
          <w:b/>
          <w:bCs/>
          <w:color w:val="333333"/>
          <w:kern w:val="0"/>
          <w:sz w:val="32"/>
          <w:szCs w:val="24"/>
        </w:rPr>
        <w:t>2020年杞县高招标准化考场改造及考务设备项目</w:t>
      </w:r>
    </w:p>
    <w:p w:rsidR="006E28A9" w:rsidRPr="006E28A9" w:rsidRDefault="006E28A9" w:rsidP="00C8754A">
      <w:pPr>
        <w:widowControl/>
        <w:shd w:val="clear" w:color="auto" w:fill="FFFFFF"/>
        <w:spacing w:line="360" w:lineRule="auto"/>
        <w:jc w:val="center"/>
        <w:rPr>
          <w:rFonts w:asciiTheme="minorEastAsia" w:hAnsiTheme="minorEastAsia" w:cs="宋体"/>
          <w:color w:val="333333"/>
          <w:kern w:val="0"/>
          <w:sz w:val="32"/>
          <w:szCs w:val="24"/>
        </w:rPr>
      </w:pPr>
      <w:r w:rsidRPr="006E28A9">
        <w:rPr>
          <w:rFonts w:asciiTheme="minorEastAsia" w:hAnsiTheme="minorEastAsia" w:cs="宋体" w:hint="eastAsia"/>
          <w:b/>
          <w:bCs/>
          <w:color w:val="333333"/>
          <w:kern w:val="0"/>
          <w:sz w:val="32"/>
          <w:szCs w:val="24"/>
        </w:rPr>
        <w:t>中标结果公告</w:t>
      </w:r>
    </w:p>
    <w:p w:rsidR="006E28A9" w:rsidRPr="006E28A9" w:rsidRDefault="00C8754A" w:rsidP="00525D85">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2020年杞县高招标准化考场改造及考务设备项目</w:t>
      </w:r>
      <w:r w:rsidR="006E28A9" w:rsidRPr="006E28A9">
        <w:rPr>
          <w:rFonts w:asciiTheme="minorEastAsia" w:hAnsiTheme="minorEastAsia" w:cs="宋体" w:hint="eastAsia"/>
          <w:color w:val="333333"/>
          <w:kern w:val="0"/>
          <w:sz w:val="24"/>
          <w:szCs w:val="24"/>
        </w:rPr>
        <w:t>，项目编号</w:t>
      </w:r>
      <w:r>
        <w:rPr>
          <w:rFonts w:asciiTheme="minorEastAsia" w:hAnsiTheme="minorEastAsia" w:cs="宋体" w:hint="eastAsia"/>
          <w:color w:val="333333"/>
          <w:kern w:val="0"/>
          <w:sz w:val="24"/>
          <w:szCs w:val="24"/>
        </w:rPr>
        <w:t>HNJR-2020-01</w:t>
      </w:r>
      <w:r w:rsidR="006E28A9" w:rsidRPr="006E28A9">
        <w:rPr>
          <w:rFonts w:asciiTheme="minorEastAsia" w:hAnsiTheme="minorEastAsia" w:cs="宋体" w:hint="eastAsia"/>
          <w:color w:val="333333"/>
          <w:kern w:val="0"/>
          <w:sz w:val="24"/>
          <w:szCs w:val="24"/>
        </w:rPr>
        <w:t>，采用公开招标的方式，在县采购办、县公管办的监督下，于2020年0</w:t>
      </w:r>
      <w:r>
        <w:rPr>
          <w:rFonts w:asciiTheme="minorEastAsia" w:hAnsiTheme="minorEastAsia" w:cs="宋体" w:hint="eastAsia"/>
          <w:color w:val="333333"/>
          <w:kern w:val="0"/>
          <w:sz w:val="24"/>
          <w:szCs w:val="24"/>
        </w:rPr>
        <w:t>6</w:t>
      </w:r>
      <w:r w:rsidR="006E28A9" w:rsidRPr="006E28A9">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29</w:t>
      </w:r>
      <w:r w:rsidR="006E28A9" w:rsidRPr="006E28A9">
        <w:rPr>
          <w:rFonts w:asciiTheme="minorEastAsia" w:hAnsiTheme="minorEastAsia" w:cs="宋体" w:hint="eastAsia"/>
          <w:color w:val="333333"/>
          <w:kern w:val="0"/>
          <w:sz w:val="24"/>
          <w:szCs w:val="24"/>
        </w:rPr>
        <w:t>日</w:t>
      </w:r>
      <w:r>
        <w:rPr>
          <w:rFonts w:asciiTheme="minorEastAsia" w:hAnsiTheme="minorEastAsia" w:cs="宋体" w:hint="eastAsia"/>
          <w:color w:val="333333"/>
          <w:kern w:val="0"/>
          <w:sz w:val="24"/>
          <w:szCs w:val="24"/>
        </w:rPr>
        <w:t>10</w:t>
      </w:r>
      <w:r w:rsidR="006E28A9" w:rsidRPr="006E28A9">
        <w:rPr>
          <w:rFonts w:asciiTheme="minorEastAsia" w:hAnsiTheme="minorEastAsia" w:cs="宋体" w:hint="eastAsia"/>
          <w:color w:val="333333"/>
          <w:kern w:val="0"/>
          <w:sz w:val="24"/>
          <w:szCs w:val="24"/>
        </w:rPr>
        <w:t>点30分在杞县公共资源交易中心</w:t>
      </w:r>
      <w:r>
        <w:rPr>
          <w:rFonts w:asciiTheme="minorEastAsia" w:hAnsiTheme="minorEastAsia" w:cs="宋体" w:hint="eastAsia"/>
          <w:color w:val="333333"/>
          <w:kern w:val="0"/>
          <w:sz w:val="24"/>
          <w:szCs w:val="24"/>
        </w:rPr>
        <w:t>4</w:t>
      </w:r>
      <w:r w:rsidR="006E28A9" w:rsidRPr="006E28A9">
        <w:rPr>
          <w:rFonts w:asciiTheme="minorEastAsia" w:hAnsiTheme="minorEastAsia" w:cs="宋体" w:hint="eastAsia"/>
          <w:color w:val="333333"/>
          <w:kern w:val="0"/>
          <w:sz w:val="24"/>
          <w:szCs w:val="24"/>
        </w:rPr>
        <w:t>楼开标室准时开标。现将本项目的中标结果公告如下：</w:t>
      </w:r>
    </w:p>
    <w:p w:rsidR="006E28A9" w:rsidRPr="006E28A9" w:rsidRDefault="006E28A9" w:rsidP="00C8754A">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一、项目概况</w:t>
      </w:r>
    </w:p>
    <w:p w:rsidR="006E28A9" w:rsidRPr="006E28A9" w:rsidRDefault="006E28A9" w:rsidP="00C8754A">
      <w:pPr>
        <w:widowControl/>
        <w:shd w:val="clear" w:color="auto" w:fill="FFFFFF"/>
        <w:spacing w:line="360" w:lineRule="auto"/>
        <w:ind w:firstLine="437"/>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1.项目名称：</w:t>
      </w:r>
      <w:r w:rsidR="00C8754A">
        <w:rPr>
          <w:rFonts w:asciiTheme="minorEastAsia" w:hAnsiTheme="minorEastAsia" w:cs="宋体" w:hint="eastAsia"/>
          <w:color w:val="333333"/>
          <w:kern w:val="0"/>
          <w:sz w:val="24"/>
          <w:szCs w:val="24"/>
        </w:rPr>
        <w:t>2020年杞县高招标准化考场改造及考务设备项目</w:t>
      </w:r>
    </w:p>
    <w:p w:rsidR="006E28A9" w:rsidRPr="006E28A9" w:rsidRDefault="006E28A9" w:rsidP="00C8754A">
      <w:pPr>
        <w:widowControl/>
        <w:shd w:val="clear" w:color="auto" w:fill="FFFFFF"/>
        <w:spacing w:line="360" w:lineRule="auto"/>
        <w:ind w:firstLine="437"/>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2.招标编号：</w:t>
      </w:r>
      <w:r w:rsidR="00123679" w:rsidRPr="00123679">
        <w:rPr>
          <w:rFonts w:asciiTheme="minorEastAsia" w:hAnsiTheme="minorEastAsia" w:cs="宋体" w:hint="eastAsia"/>
          <w:color w:val="333333"/>
          <w:kern w:val="0"/>
          <w:sz w:val="24"/>
          <w:szCs w:val="24"/>
        </w:rPr>
        <w:t>HNJR-2020-01</w:t>
      </w:r>
    </w:p>
    <w:p w:rsidR="006E28A9" w:rsidRPr="006E28A9" w:rsidRDefault="006E28A9" w:rsidP="00C8754A">
      <w:pPr>
        <w:widowControl/>
        <w:shd w:val="clear" w:color="auto" w:fill="FFFFFF"/>
        <w:spacing w:line="360" w:lineRule="auto"/>
        <w:ind w:firstLine="437"/>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3.项目地点：杞县境内</w:t>
      </w:r>
    </w:p>
    <w:p w:rsidR="006E28A9" w:rsidRPr="006E28A9" w:rsidRDefault="006E28A9" w:rsidP="00C8754A">
      <w:pPr>
        <w:widowControl/>
        <w:shd w:val="clear" w:color="auto" w:fill="FFFFFF"/>
        <w:spacing w:line="360" w:lineRule="auto"/>
        <w:ind w:firstLine="437"/>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4.预算总额：</w:t>
      </w:r>
      <w:r w:rsidR="00123679">
        <w:rPr>
          <w:rFonts w:asciiTheme="minorEastAsia" w:hAnsiTheme="minorEastAsia" w:cs="宋体" w:hint="eastAsia"/>
          <w:color w:val="333333"/>
          <w:kern w:val="0"/>
          <w:sz w:val="24"/>
          <w:szCs w:val="24"/>
        </w:rPr>
        <w:t>约401万元</w:t>
      </w:r>
    </w:p>
    <w:p w:rsidR="008D4707" w:rsidRDefault="006E28A9" w:rsidP="00C8754A">
      <w:pPr>
        <w:widowControl/>
        <w:shd w:val="clear" w:color="auto" w:fill="FFFFFF"/>
        <w:spacing w:line="360" w:lineRule="auto"/>
        <w:ind w:firstLine="437"/>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5.</w:t>
      </w:r>
      <w:r w:rsidR="008D4707">
        <w:rPr>
          <w:rFonts w:asciiTheme="minorEastAsia" w:hAnsiTheme="minorEastAsia" w:cs="宋体" w:hint="eastAsia"/>
          <w:color w:val="333333"/>
          <w:kern w:val="0"/>
          <w:sz w:val="24"/>
          <w:szCs w:val="24"/>
        </w:rPr>
        <w:t>包段划分：本项目共分为2个标段</w:t>
      </w:r>
    </w:p>
    <w:p w:rsidR="008D4707" w:rsidRDefault="008D4707" w:rsidP="00C8754A">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第一标段:</w:t>
      </w:r>
      <w:r w:rsidRPr="008D4707">
        <w:rPr>
          <w:rFonts w:asciiTheme="minorEastAsia" w:hAnsiTheme="minorEastAsia" w:cs="宋体" w:hint="eastAsia"/>
          <w:color w:val="333333"/>
          <w:kern w:val="0"/>
          <w:sz w:val="24"/>
          <w:szCs w:val="24"/>
        </w:rPr>
        <w:t xml:space="preserve"> </w:t>
      </w:r>
      <w:r>
        <w:rPr>
          <w:rFonts w:asciiTheme="minorEastAsia" w:hAnsiTheme="minorEastAsia" w:cs="宋体" w:hint="eastAsia"/>
          <w:color w:val="333333"/>
          <w:kern w:val="0"/>
          <w:sz w:val="24"/>
          <w:szCs w:val="24"/>
        </w:rPr>
        <w:t>高招标准化考场改造及考务设备</w:t>
      </w:r>
    </w:p>
    <w:p w:rsidR="008D4707" w:rsidRPr="008D4707" w:rsidRDefault="008D4707" w:rsidP="00C8754A">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第二标段：监理标段</w:t>
      </w:r>
    </w:p>
    <w:p w:rsidR="006E28A9" w:rsidRPr="006E28A9" w:rsidRDefault="008D4707" w:rsidP="00C8754A">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6.</w:t>
      </w:r>
      <w:r w:rsidR="006E28A9" w:rsidRPr="006E28A9">
        <w:rPr>
          <w:rFonts w:asciiTheme="minorEastAsia" w:hAnsiTheme="minorEastAsia" w:cs="宋体" w:hint="eastAsia"/>
          <w:color w:val="333333"/>
          <w:kern w:val="0"/>
          <w:sz w:val="24"/>
          <w:szCs w:val="24"/>
        </w:rPr>
        <w:t>资金来源：财政资金</w:t>
      </w:r>
    </w:p>
    <w:p w:rsidR="006E28A9" w:rsidRPr="006E28A9" w:rsidRDefault="008D4707" w:rsidP="00123679">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7</w:t>
      </w:r>
      <w:r w:rsidR="006E28A9" w:rsidRPr="006E28A9">
        <w:rPr>
          <w:rFonts w:asciiTheme="minorEastAsia" w:hAnsiTheme="minorEastAsia" w:cs="宋体" w:hint="eastAsia"/>
          <w:color w:val="333333"/>
          <w:kern w:val="0"/>
          <w:sz w:val="24"/>
          <w:szCs w:val="24"/>
        </w:rPr>
        <w:t>.采购内容</w:t>
      </w:r>
      <w:r w:rsidR="00123679">
        <w:rPr>
          <w:rFonts w:asciiTheme="minorEastAsia" w:hAnsiTheme="minorEastAsia" w:cs="宋体" w:hint="eastAsia"/>
          <w:color w:val="333333"/>
          <w:kern w:val="0"/>
          <w:sz w:val="24"/>
          <w:szCs w:val="24"/>
        </w:rPr>
        <w:t>:</w:t>
      </w:r>
      <w:r w:rsidR="00123679" w:rsidRPr="00123679">
        <w:rPr>
          <w:rFonts w:asciiTheme="minorEastAsia" w:hAnsiTheme="minorEastAsia" w:cs="宋体" w:hint="eastAsia"/>
          <w:color w:val="333333"/>
          <w:kern w:val="0"/>
          <w:sz w:val="24"/>
          <w:szCs w:val="24"/>
        </w:rPr>
        <w:t xml:space="preserve"> 2020年杞县高招标准化考场改造及考务设备项目</w:t>
      </w:r>
    </w:p>
    <w:p w:rsidR="006E28A9" w:rsidRPr="006E28A9" w:rsidRDefault="008D4707" w:rsidP="00C8754A">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8</w:t>
      </w:r>
      <w:r w:rsidR="006E28A9" w:rsidRPr="006E28A9">
        <w:rPr>
          <w:rFonts w:asciiTheme="minorEastAsia" w:hAnsiTheme="minorEastAsia" w:cs="宋体" w:hint="eastAsia"/>
          <w:color w:val="333333"/>
          <w:kern w:val="0"/>
          <w:sz w:val="24"/>
          <w:szCs w:val="24"/>
        </w:rPr>
        <w:t>.交货期：合同签订后</w:t>
      </w:r>
      <w:r w:rsidR="00123679">
        <w:rPr>
          <w:rFonts w:asciiTheme="minorEastAsia" w:hAnsiTheme="minorEastAsia" w:cs="宋体" w:hint="eastAsia"/>
          <w:color w:val="333333"/>
          <w:kern w:val="0"/>
          <w:sz w:val="24"/>
          <w:szCs w:val="24"/>
        </w:rPr>
        <w:t>15</w:t>
      </w:r>
      <w:r w:rsidR="006E28A9" w:rsidRPr="006E28A9">
        <w:rPr>
          <w:rFonts w:asciiTheme="minorEastAsia" w:hAnsiTheme="minorEastAsia" w:cs="宋体" w:hint="eastAsia"/>
          <w:color w:val="333333"/>
          <w:kern w:val="0"/>
          <w:sz w:val="24"/>
          <w:szCs w:val="24"/>
        </w:rPr>
        <w:t>日历天内供货</w:t>
      </w:r>
      <w:r w:rsidR="00123679">
        <w:rPr>
          <w:rFonts w:asciiTheme="minorEastAsia" w:hAnsiTheme="minorEastAsia" w:cs="宋体" w:hint="eastAsia"/>
          <w:color w:val="333333"/>
          <w:kern w:val="0"/>
          <w:sz w:val="24"/>
          <w:szCs w:val="24"/>
        </w:rPr>
        <w:t>并安装</w:t>
      </w:r>
      <w:r w:rsidR="006E28A9" w:rsidRPr="006E28A9">
        <w:rPr>
          <w:rFonts w:asciiTheme="minorEastAsia" w:hAnsiTheme="minorEastAsia" w:cs="宋体" w:hint="eastAsia"/>
          <w:color w:val="333333"/>
          <w:kern w:val="0"/>
          <w:sz w:val="24"/>
          <w:szCs w:val="24"/>
        </w:rPr>
        <w:t>。</w:t>
      </w:r>
    </w:p>
    <w:p w:rsidR="006E28A9" w:rsidRPr="006E28A9" w:rsidRDefault="008D4707" w:rsidP="00C8754A">
      <w:pPr>
        <w:widowControl/>
        <w:shd w:val="clear" w:color="auto" w:fill="FFFFFF"/>
        <w:spacing w:line="360" w:lineRule="auto"/>
        <w:ind w:firstLine="437"/>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9</w:t>
      </w:r>
      <w:r w:rsidR="006E28A9" w:rsidRPr="006E28A9">
        <w:rPr>
          <w:rFonts w:asciiTheme="minorEastAsia" w:hAnsiTheme="minorEastAsia" w:cs="宋体" w:hint="eastAsia"/>
          <w:color w:val="333333"/>
          <w:kern w:val="0"/>
          <w:sz w:val="24"/>
          <w:szCs w:val="24"/>
        </w:rPr>
        <w:t>．质量要求：合格</w:t>
      </w:r>
    </w:p>
    <w:p w:rsidR="006E28A9" w:rsidRPr="006E28A9" w:rsidRDefault="006E28A9" w:rsidP="00C8754A">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二、发布媒体</w:t>
      </w:r>
    </w:p>
    <w:p w:rsidR="006E28A9" w:rsidRPr="006E28A9" w:rsidRDefault="00865A53" w:rsidP="00C8754A">
      <w:pPr>
        <w:widowControl/>
        <w:shd w:val="clear" w:color="auto" w:fill="FFFFFF"/>
        <w:spacing w:line="360" w:lineRule="auto"/>
        <w:ind w:firstLine="480"/>
        <w:jc w:val="left"/>
        <w:rPr>
          <w:rFonts w:asciiTheme="minorEastAsia" w:hAnsiTheme="minorEastAsia" w:cs="宋体"/>
          <w:color w:val="333333"/>
          <w:kern w:val="0"/>
          <w:sz w:val="24"/>
          <w:szCs w:val="24"/>
        </w:rPr>
      </w:pPr>
      <w:r w:rsidRPr="00865A53">
        <w:rPr>
          <w:rFonts w:asciiTheme="minorEastAsia" w:hAnsiTheme="minorEastAsia" w:cs="宋体" w:hint="eastAsia"/>
          <w:color w:val="333333"/>
          <w:kern w:val="0"/>
          <w:sz w:val="24"/>
          <w:szCs w:val="24"/>
        </w:rPr>
        <w:t>《河南省政府采购网》、《中国招标投标公共服务平台》、《开封市公共资源交易信息网》</w:t>
      </w:r>
      <w:r w:rsidR="006E28A9" w:rsidRPr="006E28A9">
        <w:rPr>
          <w:rFonts w:asciiTheme="minorEastAsia" w:hAnsiTheme="minorEastAsia" w:cs="宋体" w:hint="eastAsia"/>
          <w:color w:val="333333"/>
          <w:kern w:val="0"/>
          <w:sz w:val="24"/>
          <w:szCs w:val="24"/>
        </w:rPr>
        <w:t xml:space="preserve">。 </w:t>
      </w:r>
      <w:r w:rsidR="006E28A9" w:rsidRPr="006E28A9">
        <w:rPr>
          <w:rFonts w:asciiTheme="minorEastAsia" w:hAnsiTheme="minorEastAsia" w:cs="宋体" w:hint="eastAsia"/>
          <w:color w:val="333333"/>
          <w:kern w:val="0"/>
          <w:sz w:val="24"/>
          <w:szCs w:val="24"/>
        </w:rPr>
        <w:br/>
        <w:t>三、评标信息</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评标时间：2020年</w:t>
      </w:r>
      <w:r w:rsidR="00865A53">
        <w:rPr>
          <w:rFonts w:asciiTheme="minorEastAsia" w:hAnsiTheme="minorEastAsia" w:cs="宋体" w:hint="eastAsia"/>
          <w:color w:val="333333"/>
          <w:kern w:val="0"/>
          <w:sz w:val="24"/>
          <w:szCs w:val="24"/>
        </w:rPr>
        <w:t>06</w:t>
      </w:r>
      <w:r w:rsidRPr="006E28A9">
        <w:rPr>
          <w:rFonts w:asciiTheme="minorEastAsia" w:hAnsiTheme="minorEastAsia" w:cs="宋体" w:hint="eastAsia"/>
          <w:color w:val="333333"/>
          <w:kern w:val="0"/>
          <w:sz w:val="24"/>
          <w:szCs w:val="24"/>
        </w:rPr>
        <w:t>月</w:t>
      </w:r>
      <w:r w:rsidR="00865A53">
        <w:rPr>
          <w:rFonts w:asciiTheme="minorEastAsia" w:hAnsiTheme="minorEastAsia" w:cs="宋体" w:hint="eastAsia"/>
          <w:color w:val="333333"/>
          <w:kern w:val="0"/>
          <w:sz w:val="24"/>
          <w:szCs w:val="24"/>
        </w:rPr>
        <w:t>29</w:t>
      </w:r>
      <w:r w:rsidRPr="006E28A9">
        <w:rPr>
          <w:rFonts w:asciiTheme="minorEastAsia" w:hAnsiTheme="minorEastAsia" w:cs="宋体" w:hint="eastAsia"/>
          <w:color w:val="333333"/>
          <w:kern w:val="0"/>
          <w:sz w:val="24"/>
          <w:szCs w:val="24"/>
        </w:rPr>
        <w:t>日</w:t>
      </w:r>
      <w:r w:rsidR="00865A53">
        <w:rPr>
          <w:rFonts w:asciiTheme="minorEastAsia" w:hAnsiTheme="minorEastAsia" w:cs="宋体" w:hint="eastAsia"/>
          <w:color w:val="333333"/>
          <w:kern w:val="0"/>
          <w:sz w:val="24"/>
          <w:szCs w:val="24"/>
        </w:rPr>
        <w:t xml:space="preserve"> 13</w:t>
      </w:r>
      <w:r w:rsidRPr="006E28A9">
        <w:rPr>
          <w:rFonts w:asciiTheme="minorEastAsia" w:hAnsiTheme="minorEastAsia" w:cs="宋体" w:hint="eastAsia"/>
          <w:color w:val="333333"/>
          <w:kern w:val="0"/>
          <w:sz w:val="24"/>
          <w:szCs w:val="24"/>
        </w:rPr>
        <w:t>时</w:t>
      </w:r>
      <w:r w:rsidR="00865A53">
        <w:rPr>
          <w:rFonts w:asciiTheme="minorEastAsia" w:hAnsiTheme="minorEastAsia" w:cs="宋体" w:hint="eastAsia"/>
          <w:color w:val="333333"/>
          <w:kern w:val="0"/>
          <w:sz w:val="24"/>
          <w:szCs w:val="24"/>
        </w:rPr>
        <w:t>3</w:t>
      </w:r>
      <w:r w:rsidRPr="006E28A9">
        <w:rPr>
          <w:rFonts w:asciiTheme="minorEastAsia" w:hAnsiTheme="minorEastAsia" w:cs="宋体" w:hint="eastAsia"/>
          <w:color w:val="333333"/>
          <w:kern w:val="0"/>
          <w:sz w:val="24"/>
          <w:szCs w:val="24"/>
        </w:rPr>
        <w:t>0分</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评标地点：杞县公共资源交易中心十一楼评标室</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评标办法：综合评分法</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评委</w:t>
      </w:r>
      <w:r w:rsidR="00032732">
        <w:rPr>
          <w:rFonts w:asciiTheme="minorEastAsia" w:hAnsiTheme="minorEastAsia" w:cs="宋体" w:hint="eastAsia"/>
          <w:color w:val="333333"/>
          <w:kern w:val="0"/>
          <w:sz w:val="24"/>
          <w:szCs w:val="24"/>
        </w:rPr>
        <w:t>组长</w:t>
      </w:r>
      <w:r w:rsidRPr="006E28A9">
        <w:rPr>
          <w:rFonts w:asciiTheme="minorEastAsia" w:hAnsiTheme="minorEastAsia" w:cs="宋体" w:hint="eastAsia"/>
          <w:color w:val="333333"/>
          <w:kern w:val="0"/>
          <w:sz w:val="24"/>
          <w:szCs w:val="24"/>
        </w:rPr>
        <w:t>：</w:t>
      </w:r>
      <w:r w:rsidR="00032732" w:rsidRPr="006E28A9">
        <w:rPr>
          <w:rFonts w:asciiTheme="minorEastAsia" w:hAnsiTheme="minorEastAsia" w:cs="宋体"/>
          <w:color w:val="333333"/>
          <w:kern w:val="0"/>
          <w:sz w:val="24"/>
          <w:szCs w:val="24"/>
        </w:rPr>
        <w:t xml:space="preserve"> </w:t>
      </w:r>
      <w:r w:rsidR="00032732">
        <w:rPr>
          <w:rFonts w:asciiTheme="minorEastAsia" w:hAnsiTheme="minorEastAsia" w:cs="宋体"/>
          <w:color w:val="333333"/>
          <w:kern w:val="0"/>
          <w:sz w:val="24"/>
          <w:szCs w:val="24"/>
        </w:rPr>
        <w:t>杨连臣</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评委成员：</w:t>
      </w:r>
      <w:r w:rsidR="00032732">
        <w:rPr>
          <w:rFonts w:asciiTheme="minorEastAsia" w:hAnsiTheme="minorEastAsia" w:cs="宋体" w:hint="eastAsia"/>
          <w:color w:val="333333"/>
          <w:kern w:val="0"/>
          <w:sz w:val="24"/>
          <w:szCs w:val="24"/>
        </w:rPr>
        <w:t>韩小龙、孙爱萍、李继祥、王燕</w:t>
      </w:r>
    </w:p>
    <w:p w:rsidR="006E28A9" w:rsidRPr="006E28A9" w:rsidRDefault="006E28A9" w:rsidP="00B13CBE">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四、否决投标原因</w:t>
      </w:r>
      <w:r w:rsidR="00B13CBE">
        <w:rPr>
          <w:rFonts w:asciiTheme="minorEastAsia" w:hAnsiTheme="minorEastAsia" w:cs="宋体" w:hint="eastAsia"/>
          <w:color w:val="333333"/>
          <w:kern w:val="0"/>
          <w:sz w:val="24"/>
          <w:szCs w:val="24"/>
        </w:rPr>
        <w:t>：</w:t>
      </w:r>
      <w:r w:rsidRPr="006E28A9">
        <w:rPr>
          <w:rFonts w:asciiTheme="minorEastAsia" w:hAnsiTheme="minorEastAsia" w:cs="宋体" w:hint="eastAsia"/>
          <w:color w:val="333333"/>
          <w:kern w:val="0"/>
          <w:sz w:val="24"/>
          <w:szCs w:val="24"/>
        </w:rPr>
        <w:t>无。</w:t>
      </w:r>
    </w:p>
    <w:p w:rsidR="006E28A9" w:rsidRPr="006E28A9" w:rsidRDefault="006E28A9" w:rsidP="00C8754A">
      <w:pPr>
        <w:widowControl/>
        <w:shd w:val="clear" w:color="auto" w:fill="FFFFFF"/>
        <w:spacing w:line="360" w:lineRule="auto"/>
        <w:ind w:firstLine="12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五、中标结果</w:t>
      </w:r>
    </w:p>
    <w:p w:rsidR="00032732" w:rsidRPr="00B13CBE" w:rsidRDefault="00032732" w:rsidP="00C8754A">
      <w:pPr>
        <w:widowControl/>
        <w:shd w:val="clear" w:color="auto" w:fill="FFFFFF"/>
        <w:spacing w:line="360" w:lineRule="auto"/>
        <w:ind w:firstLine="240"/>
        <w:jc w:val="left"/>
        <w:rPr>
          <w:rFonts w:asciiTheme="minorEastAsia" w:hAnsiTheme="minorEastAsia" w:cs="宋体"/>
          <w:b/>
          <w:color w:val="333333"/>
          <w:kern w:val="0"/>
          <w:sz w:val="24"/>
          <w:szCs w:val="24"/>
        </w:rPr>
      </w:pPr>
      <w:r w:rsidRPr="00B13CBE">
        <w:rPr>
          <w:rFonts w:asciiTheme="minorEastAsia" w:hAnsiTheme="minorEastAsia" w:cs="宋体" w:hint="eastAsia"/>
          <w:b/>
          <w:color w:val="333333"/>
          <w:kern w:val="0"/>
          <w:sz w:val="24"/>
          <w:szCs w:val="24"/>
        </w:rPr>
        <w:lastRenderedPageBreak/>
        <w:t>第一标段：</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中标人：河南</w:t>
      </w:r>
      <w:r w:rsidR="00032732">
        <w:rPr>
          <w:rFonts w:asciiTheme="minorEastAsia" w:hAnsiTheme="minorEastAsia" w:cs="宋体" w:hint="eastAsia"/>
          <w:color w:val="333333"/>
          <w:kern w:val="0"/>
          <w:sz w:val="24"/>
          <w:szCs w:val="24"/>
        </w:rPr>
        <w:t>晟智</w:t>
      </w:r>
      <w:r w:rsidRPr="006E28A9">
        <w:rPr>
          <w:rFonts w:asciiTheme="minorEastAsia" w:hAnsiTheme="minorEastAsia" w:cs="宋体" w:hint="eastAsia"/>
          <w:color w:val="333333"/>
          <w:kern w:val="0"/>
          <w:sz w:val="24"/>
          <w:szCs w:val="24"/>
        </w:rPr>
        <w:t xml:space="preserve">科技有限公司 </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中标价：</w:t>
      </w:r>
      <w:r w:rsidR="00032732">
        <w:rPr>
          <w:rFonts w:asciiTheme="minorEastAsia" w:hAnsiTheme="minorEastAsia" w:cs="宋体" w:hint="eastAsia"/>
          <w:color w:val="333333"/>
          <w:kern w:val="0"/>
          <w:sz w:val="24"/>
          <w:szCs w:val="24"/>
        </w:rPr>
        <w:t>3786998.00</w:t>
      </w:r>
      <w:r w:rsidRPr="006E28A9">
        <w:rPr>
          <w:rFonts w:asciiTheme="minorEastAsia" w:hAnsiTheme="minorEastAsia" w:cs="宋体" w:hint="eastAsia"/>
          <w:color w:val="333333"/>
          <w:kern w:val="0"/>
          <w:sz w:val="24"/>
          <w:szCs w:val="24"/>
        </w:rPr>
        <w:t>元</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交货期：</w:t>
      </w:r>
      <w:r w:rsidR="00032732" w:rsidRPr="006E28A9">
        <w:rPr>
          <w:rFonts w:asciiTheme="minorEastAsia" w:hAnsiTheme="minorEastAsia" w:cs="宋体" w:hint="eastAsia"/>
          <w:color w:val="333333"/>
          <w:kern w:val="0"/>
          <w:sz w:val="24"/>
          <w:szCs w:val="24"/>
        </w:rPr>
        <w:t>合同签订后</w:t>
      </w:r>
      <w:r w:rsidR="00032732">
        <w:rPr>
          <w:rFonts w:asciiTheme="minorEastAsia" w:hAnsiTheme="minorEastAsia" w:cs="宋体" w:hint="eastAsia"/>
          <w:color w:val="333333"/>
          <w:kern w:val="0"/>
          <w:sz w:val="24"/>
          <w:szCs w:val="24"/>
        </w:rPr>
        <w:t>15</w:t>
      </w:r>
      <w:r w:rsidR="00032732" w:rsidRPr="006E28A9">
        <w:rPr>
          <w:rFonts w:asciiTheme="minorEastAsia" w:hAnsiTheme="minorEastAsia" w:cs="宋体" w:hint="eastAsia"/>
          <w:color w:val="333333"/>
          <w:kern w:val="0"/>
          <w:sz w:val="24"/>
          <w:szCs w:val="24"/>
        </w:rPr>
        <w:t>日历天内供货</w:t>
      </w:r>
      <w:r w:rsidR="00032732">
        <w:rPr>
          <w:rFonts w:asciiTheme="minorEastAsia" w:hAnsiTheme="minorEastAsia" w:cs="宋体" w:hint="eastAsia"/>
          <w:color w:val="333333"/>
          <w:kern w:val="0"/>
          <w:sz w:val="24"/>
          <w:szCs w:val="24"/>
        </w:rPr>
        <w:t>并安装</w:t>
      </w:r>
      <w:r w:rsidRPr="006E28A9">
        <w:rPr>
          <w:rFonts w:asciiTheme="minorEastAsia" w:hAnsiTheme="minorEastAsia" w:cs="宋体" w:hint="eastAsia"/>
          <w:color w:val="333333"/>
          <w:kern w:val="0"/>
          <w:sz w:val="24"/>
          <w:szCs w:val="24"/>
        </w:rPr>
        <w:t>。</w:t>
      </w:r>
    </w:p>
    <w:p w:rsidR="006E28A9" w:rsidRPr="006E28A9" w:rsidRDefault="006E28A9" w:rsidP="00C8754A">
      <w:pPr>
        <w:widowControl/>
        <w:shd w:val="clear" w:color="auto" w:fill="FFFFFF"/>
        <w:spacing w:line="360" w:lineRule="auto"/>
        <w:ind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质量：合格</w:t>
      </w:r>
    </w:p>
    <w:p w:rsidR="006E28A9" w:rsidRPr="006E28A9" w:rsidRDefault="006E28A9" w:rsidP="009C3969">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中标单位地址：</w:t>
      </w:r>
      <w:r w:rsidR="002947E4">
        <w:rPr>
          <w:rFonts w:asciiTheme="minorEastAsia" w:hAnsiTheme="minorEastAsia" w:cs="宋体" w:hint="eastAsia"/>
          <w:color w:val="333333"/>
          <w:kern w:val="0"/>
          <w:sz w:val="24"/>
          <w:szCs w:val="24"/>
        </w:rPr>
        <w:t>郑州市金水区农业路东16号2号楼2309号</w:t>
      </w:r>
      <w:r w:rsidR="00032732" w:rsidRPr="006E28A9">
        <w:rPr>
          <w:rFonts w:asciiTheme="minorEastAsia" w:hAnsiTheme="minorEastAsia" w:cs="宋体"/>
          <w:color w:val="333333"/>
          <w:kern w:val="0"/>
          <w:sz w:val="24"/>
          <w:szCs w:val="24"/>
        </w:rPr>
        <w:t xml:space="preserve"> </w:t>
      </w:r>
    </w:p>
    <w:p w:rsidR="006E28A9" w:rsidRDefault="006E28A9" w:rsidP="009C3969">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联系人：</w:t>
      </w:r>
      <w:r w:rsidR="002947E4">
        <w:rPr>
          <w:rFonts w:asciiTheme="minorEastAsia" w:hAnsiTheme="minorEastAsia" w:cs="宋体" w:hint="eastAsia"/>
          <w:color w:val="333333"/>
          <w:kern w:val="0"/>
          <w:sz w:val="24"/>
          <w:szCs w:val="24"/>
        </w:rPr>
        <w:t>张梦凯</w:t>
      </w:r>
      <w:r w:rsidR="009C3969">
        <w:rPr>
          <w:rFonts w:asciiTheme="minorEastAsia" w:hAnsiTheme="minorEastAsia" w:cs="宋体" w:hint="eastAsia"/>
          <w:color w:val="333333"/>
          <w:kern w:val="0"/>
          <w:sz w:val="24"/>
          <w:szCs w:val="24"/>
        </w:rPr>
        <w:t xml:space="preserve">           </w:t>
      </w:r>
      <w:r w:rsidR="002947E4">
        <w:rPr>
          <w:rFonts w:asciiTheme="minorEastAsia" w:hAnsiTheme="minorEastAsia" w:cs="宋体" w:hint="eastAsia"/>
          <w:color w:val="333333"/>
          <w:kern w:val="0"/>
          <w:sz w:val="24"/>
          <w:szCs w:val="24"/>
        </w:rPr>
        <w:t>联系电话：0371-65709131</w:t>
      </w:r>
    </w:p>
    <w:p w:rsidR="00032732" w:rsidRPr="00B13CBE" w:rsidRDefault="00032732" w:rsidP="00B13CBE">
      <w:pPr>
        <w:widowControl/>
        <w:shd w:val="clear" w:color="auto" w:fill="FFFFFF"/>
        <w:spacing w:line="360" w:lineRule="auto"/>
        <w:ind w:firstLineChars="100" w:firstLine="241"/>
        <w:jc w:val="left"/>
        <w:rPr>
          <w:rFonts w:asciiTheme="minorEastAsia" w:hAnsiTheme="minorEastAsia" w:cs="宋体"/>
          <w:b/>
          <w:color w:val="333333"/>
          <w:kern w:val="0"/>
          <w:sz w:val="24"/>
          <w:szCs w:val="24"/>
        </w:rPr>
      </w:pPr>
      <w:r w:rsidRPr="00B13CBE">
        <w:rPr>
          <w:rFonts w:asciiTheme="minorEastAsia" w:hAnsiTheme="minorEastAsia" w:cs="宋体" w:hint="eastAsia"/>
          <w:b/>
          <w:color w:val="333333"/>
          <w:kern w:val="0"/>
          <w:sz w:val="24"/>
          <w:szCs w:val="24"/>
        </w:rPr>
        <w:t>监理标段：</w:t>
      </w:r>
    </w:p>
    <w:p w:rsidR="009C3969" w:rsidRDefault="009C3969" w:rsidP="009C3969">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中标人：河南海纳建设管理有限公司</w:t>
      </w:r>
    </w:p>
    <w:p w:rsidR="009C3969" w:rsidRDefault="009C3969" w:rsidP="009C3969">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中标价：39950.00元</w:t>
      </w:r>
    </w:p>
    <w:p w:rsidR="009C3969" w:rsidRDefault="009C3969" w:rsidP="009C3969">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项目负责人：</w:t>
      </w:r>
      <w:r w:rsidR="002C5F08">
        <w:rPr>
          <w:rFonts w:asciiTheme="minorEastAsia" w:hAnsiTheme="minorEastAsia" w:cs="宋体" w:hint="eastAsia"/>
          <w:color w:val="333333"/>
          <w:kern w:val="0"/>
          <w:sz w:val="24"/>
          <w:szCs w:val="24"/>
        </w:rPr>
        <w:t>冯双华</w:t>
      </w:r>
    </w:p>
    <w:p w:rsidR="009C3969" w:rsidRPr="006E28A9" w:rsidRDefault="009C3969" w:rsidP="009C3969">
      <w:pPr>
        <w:widowControl/>
        <w:shd w:val="clear" w:color="auto" w:fill="FFFFFF"/>
        <w:spacing w:line="360" w:lineRule="auto"/>
        <w:ind w:firstLineChars="100" w:firstLine="240"/>
        <w:jc w:val="left"/>
        <w:rPr>
          <w:rFonts w:asciiTheme="minorEastAsia" w:hAnsiTheme="minorEastAsia" w:cs="宋体"/>
          <w:color w:val="333333"/>
          <w:kern w:val="0"/>
          <w:sz w:val="22"/>
          <w:szCs w:val="24"/>
        </w:rPr>
      </w:pPr>
      <w:r w:rsidRPr="006E28A9">
        <w:rPr>
          <w:rFonts w:asciiTheme="minorEastAsia" w:hAnsiTheme="minorEastAsia" w:cs="宋体" w:hint="eastAsia"/>
          <w:color w:val="333333"/>
          <w:kern w:val="0"/>
          <w:sz w:val="24"/>
          <w:szCs w:val="24"/>
        </w:rPr>
        <w:t>中标单位地址：</w:t>
      </w:r>
      <w:r w:rsidR="002C5F08" w:rsidRPr="002C5F08">
        <w:rPr>
          <w:rFonts w:asciiTheme="minorEastAsia" w:hAnsiTheme="minorEastAsia" w:cs="宋体" w:hint="eastAsia"/>
          <w:color w:val="333333"/>
          <w:kern w:val="0"/>
          <w:sz w:val="22"/>
          <w:szCs w:val="24"/>
        </w:rPr>
        <w:t>郑州市金水区郑汴路北、中州大道西公寓A座1单元12层A九号</w:t>
      </w:r>
    </w:p>
    <w:p w:rsidR="00032732" w:rsidRPr="006E28A9" w:rsidRDefault="009C3969" w:rsidP="00B13CBE">
      <w:pPr>
        <w:widowControl/>
        <w:shd w:val="clear" w:color="auto" w:fill="FFFFFF"/>
        <w:spacing w:line="360" w:lineRule="auto"/>
        <w:ind w:firstLineChars="100" w:firstLine="24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联系人：</w:t>
      </w:r>
      <w:r w:rsidR="002C5F08">
        <w:rPr>
          <w:rFonts w:asciiTheme="minorEastAsia" w:hAnsiTheme="minorEastAsia" w:cs="宋体" w:hint="eastAsia"/>
          <w:color w:val="333333"/>
          <w:kern w:val="0"/>
          <w:sz w:val="24"/>
          <w:szCs w:val="24"/>
        </w:rPr>
        <w:t>豆孝宇</w:t>
      </w:r>
      <w:r>
        <w:rPr>
          <w:rFonts w:asciiTheme="minorEastAsia" w:hAnsiTheme="minorEastAsia" w:cs="宋体" w:hint="eastAsia"/>
          <w:color w:val="333333"/>
          <w:kern w:val="0"/>
          <w:sz w:val="24"/>
          <w:szCs w:val="24"/>
        </w:rPr>
        <w:t xml:space="preserve">           </w:t>
      </w:r>
      <w:r w:rsidRPr="006E28A9">
        <w:rPr>
          <w:rFonts w:asciiTheme="minorEastAsia" w:hAnsiTheme="minorEastAsia" w:cs="宋体" w:hint="eastAsia"/>
          <w:color w:val="333333"/>
          <w:kern w:val="0"/>
          <w:sz w:val="24"/>
          <w:szCs w:val="24"/>
        </w:rPr>
        <w:t>联系电话：</w:t>
      </w:r>
      <w:r w:rsidR="002C5F08">
        <w:rPr>
          <w:rFonts w:asciiTheme="minorEastAsia" w:hAnsiTheme="minorEastAsia" w:cs="宋体" w:hint="eastAsia"/>
          <w:color w:val="333333"/>
          <w:kern w:val="0"/>
          <w:sz w:val="24"/>
          <w:szCs w:val="24"/>
        </w:rPr>
        <w:t>0371-58508989</w:t>
      </w:r>
    </w:p>
    <w:p w:rsidR="006E28A9" w:rsidRPr="006E28A9" w:rsidRDefault="006E28A9" w:rsidP="00C8754A">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 六、公告日期</w:t>
      </w:r>
    </w:p>
    <w:p w:rsidR="006E28A9" w:rsidRPr="006E28A9" w:rsidRDefault="006E28A9" w:rsidP="00C8754A">
      <w:pPr>
        <w:widowControl/>
        <w:shd w:val="clear" w:color="auto" w:fill="FFFFFF"/>
        <w:spacing w:line="360" w:lineRule="auto"/>
        <w:ind w:firstLine="48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2020年0</w:t>
      </w:r>
      <w:r w:rsidR="008403D1">
        <w:rPr>
          <w:rFonts w:asciiTheme="minorEastAsia" w:hAnsiTheme="minorEastAsia" w:cs="宋体" w:hint="eastAsia"/>
          <w:color w:val="333333"/>
          <w:kern w:val="0"/>
          <w:sz w:val="24"/>
          <w:szCs w:val="24"/>
        </w:rPr>
        <w:t>6</w:t>
      </w:r>
      <w:r w:rsidRPr="006E28A9">
        <w:rPr>
          <w:rFonts w:asciiTheme="minorEastAsia" w:hAnsiTheme="minorEastAsia" w:cs="宋体" w:hint="eastAsia"/>
          <w:color w:val="333333"/>
          <w:kern w:val="0"/>
          <w:sz w:val="24"/>
          <w:szCs w:val="24"/>
        </w:rPr>
        <w:t>月</w:t>
      </w:r>
      <w:r w:rsidR="008403D1">
        <w:rPr>
          <w:rFonts w:asciiTheme="minorEastAsia" w:hAnsiTheme="minorEastAsia" w:cs="宋体" w:hint="eastAsia"/>
          <w:color w:val="333333"/>
          <w:kern w:val="0"/>
          <w:sz w:val="24"/>
          <w:szCs w:val="24"/>
        </w:rPr>
        <w:t>30</w:t>
      </w:r>
      <w:r w:rsidRPr="006E28A9">
        <w:rPr>
          <w:rFonts w:asciiTheme="minorEastAsia" w:hAnsiTheme="minorEastAsia" w:cs="宋体" w:hint="eastAsia"/>
          <w:color w:val="333333"/>
          <w:kern w:val="0"/>
          <w:sz w:val="24"/>
          <w:szCs w:val="24"/>
        </w:rPr>
        <w:t>日至 2020年</w:t>
      </w:r>
      <w:r w:rsidR="008403D1">
        <w:rPr>
          <w:rFonts w:asciiTheme="minorEastAsia" w:hAnsiTheme="minorEastAsia" w:cs="宋体" w:hint="eastAsia"/>
          <w:color w:val="333333"/>
          <w:kern w:val="0"/>
          <w:sz w:val="24"/>
          <w:szCs w:val="24"/>
        </w:rPr>
        <w:t>06</w:t>
      </w:r>
      <w:r w:rsidRPr="006E28A9">
        <w:rPr>
          <w:rFonts w:asciiTheme="minorEastAsia" w:hAnsiTheme="minorEastAsia" w:cs="宋体" w:hint="eastAsia"/>
          <w:color w:val="333333"/>
          <w:kern w:val="0"/>
          <w:sz w:val="24"/>
          <w:szCs w:val="24"/>
        </w:rPr>
        <w:t>月</w:t>
      </w:r>
      <w:r w:rsidR="008403D1">
        <w:rPr>
          <w:rFonts w:asciiTheme="minorEastAsia" w:hAnsiTheme="minorEastAsia" w:cs="宋体" w:hint="eastAsia"/>
          <w:color w:val="333333"/>
          <w:kern w:val="0"/>
          <w:sz w:val="24"/>
          <w:szCs w:val="24"/>
        </w:rPr>
        <w:t>30</w:t>
      </w:r>
      <w:r w:rsidRPr="006E28A9">
        <w:rPr>
          <w:rFonts w:asciiTheme="minorEastAsia" w:hAnsiTheme="minorEastAsia" w:cs="宋体" w:hint="eastAsia"/>
          <w:color w:val="333333"/>
          <w:kern w:val="0"/>
          <w:sz w:val="24"/>
          <w:szCs w:val="24"/>
        </w:rPr>
        <w:t>日（1个工作日）</w:t>
      </w:r>
    </w:p>
    <w:p w:rsidR="006E28A9" w:rsidRPr="006E28A9" w:rsidRDefault="006E28A9" w:rsidP="00C8754A">
      <w:pPr>
        <w:widowControl/>
        <w:shd w:val="clear" w:color="auto" w:fill="FFFFFF"/>
        <w:spacing w:line="360" w:lineRule="auto"/>
        <w:ind w:firstLine="48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质疑函起七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6E28A9" w:rsidRPr="006E28A9" w:rsidRDefault="006E28A9" w:rsidP="00C8754A">
      <w:pPr>
        <w:widowControl/>
        <w:shd w:val="clear" w:color="auto" w:fill="FFFFFF"/>
        <w:spacing w:line="360" w:lineRule="auto"/>
        <w:ind w:firstLine="360"/>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2、投诉材料递交地址：杞县综合服务大厦十二楼（杞县公共资源交易管理委员会办公室），联系电话：0371-28666977。</w:t>
      </w:r>
    </w:p>
    <w:p w:rsidR="006E28A9" w:rsidRPr="006E28A9" w:rsidRDefault="006E28A9" w:rsidP="00C8754A">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七、联系方式</w:t>
      </w:r>
    </w:p>
    <w:p w:rsidR="006E28A9" w:rsidRPr="006E28A9" w:rsidRDefault="006E28A9" w:rsidP="0025084D">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采 购 人：杞县</w:t>
      </w:r>
      <w:r w:rsidR="0025084D">
        <w:rPr>
          <w:rFonts w:asciiTheme="minorEastAsia" w:hAnsiTheme="minorEastAsia" w:cs="宋体" w:hint="eastAsia"/>
          <w:color w:val="333333"/>
          <w:kern w:val="0"/>
          <w:sz w:val="24"/>
          <w:szCs w:val="24"/>
        </w:rPr>
        <w:t>教育体育局</w:t>
      </w:r>
    </w:p>
    <w:p w:rsidR="006E28A9" w:rsidRPr="006E28A9" w:rsidRDefault="006E28A9" w:rsidP="00C8754A">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联 系 人：</w:t>
      </w:r>
      <w:r w:rsidR="000F3204">
        <w:rPr>
          <w:rFonts w:asciiTheme="minorEastAsia" w:hAnsiTheme="minorEastAsia" w:cs="宋体" w:hint="eastAsia"/>
          <w:color w:val="333333"/>
          <w:kern w:val="0"/>
          <w:sz w:val="24"/>
          <w:szCs w:val="24"/>
        </w:rPr>
        <w:t>李</w:t>
      </w:r>
      <w:r w:rsidRPr="006E28A9">
        <w:rPr>
          <w:rFonts w:asciiTheme="minorEastAsia" w:hAnsiTheme="minorEastAsia" w:cs="宋体" w:hint="eastAsia"/>
          <w:color w:val="333333"/>
          <w:kern w:val="0"/>
          <w:sz w:val="24"/>
          <w:szCs w:val="24"/>
        </w:rPr>
        <w:t>先生</w:t>
      </w:r>
    </w:p>
    <w:p w:rsidR="0025084D" w:rsidRDefault="006E28A9" w:rsidP="0025084D">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地  址：</w:t>
      </w:r>
      <w:r w:rsidR="000F3204">
        <w:rPr>
          <w:rFonts w:asciiTheme="minorEastAsia" w:hAnsiTheme="minorEastAsia" w:cs="宋体" w:hint="eastAsia"/>
          <w:color w:val="333333"/>
          <w:kern w:val="0"/>
          <w:sz w:val="24"/>
          <w:szCs w:val="24"/>
        </w:rPr>
        <w:t>开封市杞县建设路东段</w:t>
      </w:r>
    </w:p>
    <w:p w:rsidR="006E28A9" w:rsidRPr="006E28A9" w:rsidRDefault="006E28A9" w:rsidP="0025084D">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电  话：</w:t>
      </w:r>
      <w:r w:rsidR="000F3204">
        <w:rPr>
          <w:rFonts w:asciiTheme="minorEastAsia" w:hAnsiTheme="minorEastAsia" w:cs="宋体" w:hint="eastAsia"/>
          <w:color w:val="333333"/>
          <w:kern w:val="0"/>
          <w:sz w:val="24"/>
          <w:szCs w:val="24"/>
        </w:rPr>
        <w:t>0371-28961628</w:t>
      </w:r>
    </w:p>
    <w:p w:rsidR="006E28A9" w:rsidRPr="006E28A9" w:rsidRDefault="006E28A9" w:rsidP="0025084D">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代理机构：河南</w:t>
      </w:r>
      <w:r w:rsidR="0025084D">
        <w:rPr>
          <w:rFonts w:asciiTheme="minorEastAsia" w:hAnsiTheme="minorEastAsia" w:cs="宋体" w:hint="eastAsia"/>
          <w:color w:val="333333"/>
          <w:kern w:val="0"/>
          <w:sz w:val="24"/>
          <w:szCs w:val="24"/>
        </w:rPr>
        <w:t>建融项目管理集团</w:t>
      </w:r>
      <w:r w:rsidRPr="006E28A9">
        <w:rPr>
          <w:rFonts w:asciiTheme="minorEastAsia" w:hAnsiTheme="minorEastAsia" w:cs="宋体" w:hint="eastAsia"/>
          <w:color w:val="333333"/>
          <w:kern w:val="0"/>
          <w:sz w:val="24"/>
          <w:szCs w:val="24"/>
        </w:rPr>
        <w:t>有限公司</w:t>
      </w:r>
    </w:p>
    <w:p w:rsidR="006E28A9" w:rsidRPr="006E28A9" w:rsidRDefault="006E28A9" w:rsidP="0025084D">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lastRenderedPageBreak/>
        <w:t>联</w:t>
      </w:r>
      <w:r w:rsidR="0025084D">
        <w:rPr>
          <w:rFonts w:asciiTheme="minorEastAsia" w:hAnsiTheme="minorEastAsia" w:cs="宋体" w:hint="eastAsia"/>
          <w:color w:val="333333"/>
          <w:kern w:val="0"/>
          <w:sz w:val="24"/>
          <w:szCs w:val="24"/>
        </w:rPr>
        <w:t xml:space="preserve"> </w:t>
      </w:r>
      <w:r w:rsidRPr="006E28A9">
        <w:rPr>
          <w:rFonts w:asciiTheme="minorEastAsia" w:hAnsiTheme="minorEastAsia" w:cs="宋体" w:hint="eastAsia"/>
          <w:color w:val="333333"/>
          <w:kern w:val="0"/>
          <w:sz w:val="24"/>
          <w:szCs w:val="24"/>
        </w:rPr>
        <w:t>系</w:t>
      </w:r>
      <w:r w:rsidR="0025084D">
        <w:rPr>
          <w:rFonts w:asciiTheme="minorEastAsia" w:hAnsiTheme="minorEastAsia" w:cs="宋体" w:hint="eastAsia"/>
          <w:color w:val="333333"/>
          <w:kern w:val="0"/>
          <w:sz w:val="24"/>
          <w:szCs w:val="24"/>
        </w:rPr>
        <w:t xml:space="preserve"> </w:t>
      </w:r>
      <w:r w:rsidRPr="006E28A9">
        <w:rPr>
          <w:rFonts w:asciiTheme="minorEastAsia" w:hAnsiTheme="minorEastAsia" w:cs="宋体" w:hint="eastAsia"/>
          <w:color w:val="333333"/>
          <w:kern w:val="0"/>
          <w:sz w:val="24"/>
          <w:szCs w:val="24"/>
        </w:rPr>
        <w:t>人：</w:t>
      </w:r>
      <w:r w:rsidR="0025084D">
        <w:rPr>
          <w:rFonts w:asciiTheme="minorEastAsia" w:hAnsiTheme="minorEastAsia" w:cs="宋体" w:hint="eastAsia"/>
          <w:color w:val="333333"/>
          <w:kern w:val="0"/>
          <w:sz w:val="24"/>
          <w:szCs w:val="24"/>
        </w:rPr>
        <w:t>罗女士</w:t>
      </w:r>
    </w:p>
    <w:p w:rsidR="006E28A9" w:rsidRPr="006E28A9" w:rsidRDefault="006E28A9" w:rsidP="002374AB">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联 系 电 话：</w:t>
      </w:r>
      <w:r w:rsidR="000F3204">
        <w:rPr>
          <w:rFonts w:asciiTheme="minorEastAsia" w:hAnsiTheme="minorEastAsia" w:cs="宋体" w:hint="eastAsia"/>
          <w:color w:val="333333"/>
          <w:kern w:val="0"/>
          <w:sz w:val="24"/>
          <w:szCs w:val="24"/>
        </w:rPr>
        <w:t>13193794777</w:t>
      </w:r>
    </w:p>
    <w:p w:rsidR="0029468C" w:rsidRPr="006F500A" w:rsidRDefault="006E28A9" w:rsidP="002374AB">
      <w:pPr>
        <w:widowControl/>
        <w:shd w:val="clear" w:color="auto" w:fill="FFFFFF"/>
        <w:spacing w:line="360" w:lineRule="auto"/>
        <w:jc w:val="left"/>
        <w:rPr>
          <w:rFonts w:asciiTheme="minorEastAsia" w:hAnsiTheme="minorEastAsia" w:cs="宋体"/>
          <w:color w:val="333333"/>
          <w:kern w:val="0"/>
          <w:sz w:val="24"/>
          <w:szCs w:val="24"/>
        </w:rPr>
      </w:pPr>
      <w:r w:rsidRPr="006E28A9">
        <w:rPr>
          <w:rFonts w:asciiTheme="minorEastAsia" w:hAnsiTheme="minorEastAsia" w:cs="宋体" w:hint="eastAsia"/>
          <w:color w:val="333333"/>
          <w:kern w:val="0"/>
          <w:sz w:val="24"/>
          <w:szCs w:val="24"/>
        </w:rPr>
        <w:t>地    址：</w:t>
      </w:r>
      <w:r w:rsidR="000F3204">
        <w:rPr>
          <w:rFonts w:asciiTheme="minorEastAsia" w:hAnsiTheme="minorEastAsia" w:cs="宋体" w:hint="eastAsia"/>
          <w:color w:val="333333"/>
          <w:kern w:val="0"/>
          <w:sz w:val="24"/>
          <w:szCs w:val="24"/>
        </w:rPr>
        <w:t>郑州市金水区金城时代广场6号楼</w:t>
      </w:r>
    </w:p>
    <w:sectPr w:rsidR="0029468C" w:rsidRPr="006F500A" w:rsidSect="00880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A9" w:rsidRDefault="002E7BA9" w:rsidP="006E28A9">
      <w:r>
        <w:separator/>
      </w:r>
    </w:p>
  </w:endnote>
  <w:endnote w:type="continuationSeparator" w:id="1">
    <w:p w:rsidR="002E7BA9" w:rsidRDefault="002E7BA9" w:rsidP="006E2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A9" w:rsidRDefault="002E7BA9" w:rsidP="006E28A9">
      <w:r>
        <w:separator/>
      </w:r>
    </w:p>
  </w:footnote>
  <w:footnote w:type="continuationSeparator" w:id="1">
    <w:p w:rsidR="002E7BA9" w:rsidRDefault="002E7BA9" w:rsidP="006E2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8A9"/>
    <w:rsid w:val="00032732"/>
    <w:rsid w:val="000F3204"/>
    <w:rsid w:val="00123679"/>
    <w:rsid w:val="001C44CF"/>
    <w:rsid w:val="002374AB"/>
    <w:rsid w:val="0025084D"/>
    <w:rsid w:val="0029468C"/>
    <w:rsid w:val="002947E4"/>
    <w:rsid w:val="002C5F08"/>
    <w:rsid w:val="002E7BA9"/>
    <w:rsid w:val="00337031"/>
    <w:rsid w:val="00525D85"/>
    <w:rsid w:val="006634BB"/>
    <w:rsid w:val="006E28A9"/>
    <w:rsid w:val="006F500A"/>
    <w:rsid w:val="008403D1"/>
    <w:rsid w:val="00865A53"/>
    <w:rsid w:val="0087394F"/>
    <w:rsid w:val="00880EC9"/>
    <w:rsid w:val="008D4707"/>
    <w:rsid w:val="009C3969"/>
    <w:rsid w:val="00B13CBE"/>
    <w:rsid w:val="00B54217"/>
    <w:rsid w:val="00C87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28A9"/>
    <w:rPr>
      <w:sz w:val="18"/>
      <w:szCs w:val="18"/>
    </w:rPr>
  </w:style>
  <w:style w:type="paragraph" w:styleId="a4">
    <w:name w:val="footer"/>
    <w:basedOn w:val="a"/>
    <w:link w:val="Char0"/>
    <w:uiPriority w:val="99"/>
    <w:semiHidden/>
    <w:unhideWhenUsed/>
    <w:rsid w:val="006E28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28A9"/>
    <w:rPr>
      <w:sz w:val="18"/>
      <w:szCs w:val="18"/>
    </w:rPr>
  </w:style>
</w:styles>
</file>

<file path=word/webSettings.xml><?xml version="1.0" encoding="utf-8"?>
<w:webSettings xmlns:r="http://schemas.openxmlformats.org/officeDocument/2006/relationships" xmlns:w="http://schemas.openxmlformats.org/wordprocessingml/2006/main">
  <w:divs>
    <w:div w:id="1137145083">
      <w:bodyDiv w:val="1"/>
      <w:marLeft w:val="0"/>
      <w:marRight w:val="0"/>
      <w:marTop w:val="0"/>
      <w:marBottom w:val="0"/>
      <w:divBdr>
        <w:top w:val="none" w:sz="0" w:space="0" w:color="auto"/>
        <w:left w:val="none" w:sz="0" w:space="0" w:color="auto"/>
        <w:bottom w:val="none" w:sz="0" w:space="0" w:color="auto"/>
        <w:right w:val="none" w:sz="0" w:space="0" w:color="auto"/>
      </w:divBdr>
      <w:divsChild>
        <w:div w:id="1948661208">
          <w:marLeft w:val="0"/>
          <w:marRight w:val="0"/>
          <w:marTop w:val="0"/>
          <w:marBottom w:val="0"/>
          <w:divBdr>
            <w:top w:val="none" w:sz="0" w:space="0" w:color="auto"/>
            <w:left w:val="none" w:sz="0" w:space="0" w:color="auto"/>
            <w:bottom w:val="none" w:sz="0" w:space="0" w:color="auto"/>
            <w:right w:val="none" w:sz="0" w:space="0" w:color="auto"/>
          </w:divBdr>
          <w:divsChild>
            <w:div w:id="395200670">
              <w:marLeft w:val="0"/>
              <w:marRight w:val="0"/>
              <w:marTop w:val="0"/>
              <w:marBottom w:val="0"/>
              <w:divBdr>
                <w:top w:val="none" w:sz="0" w:space="0" w:color="auto"/>
                <w:left w:val="none" w:sz="0" w:space="0" w:color="auto"/>
                <w:bottom w:val="none" w:sz="0" w:space="0" w:color="auto"/>
                <w:right w:val="none" w:sz="0" w:space="0" w:color="auto"/>
              </w:divBdr>
              <w:divsChild>
                <w:div w:id="1558979764">
                  <w:marLeft w:val="0"/>
                  <w:marRight w:val="0"/>
                  <w:marTop w:val="225"/>
                  <w:marBottom w:val="0"/>
                  <w:divBdr>
                    <w:top w:val="single" w:sz="6" w:space="23" w:color="DBDBDB"/>
                    <w:left w:val="single" w:sz="6" w:space="23" w:color="DBDBDB"/>
                    <w:bottom w:val="single" w:sz="6" w:space="23" w:color="DBDBDB"/>
                    <w:right w:val="single" w:sz="6" w:space="23" w:color="DBDBDB"/>
                  </w:divBdr>
                  <w:divsChild>
                    <w:div w:id="521168485">
                      <w:marLeft w:val="0"/>
                      <w:marRight w:val="0"/>
                      <w:marTop w:val="225"/>
                      <w:marBottom w:val="0"/>
                      <w:divBdr>
                        <w:top w:val="none" w:sz="0" w:space="0" w:color="auto"/>
                        <w:left w:val="none" w:sz="0" w:space="0" w:color="auto"/>
                        <w:bottom w:val="none" w:sz="0" w:space="0" w:color="auto"/>
                        <w:right w:val="none" w:sz="0" w:space="0" w:color="auto"/>
                      </w:divBdr>
                      <w:divsChild>
                        <w:div w:id="744375999">
                          <w:marLeft w:val="0"/>
                          <w:marRight w:val="0"/>
                          <w:marTop w:val="0"/>
                          <w:marBottom w:val="0"/>
                          <w:divBdr>
                            <w:top w:val="none" w:sz="0" w:space="0" w:color="auto"/>
                            <w:left w:val="none" w:sz="0" w:space="0" w:color="auto"/>
                            <w:bottom w:val="none" w:sz="0" w:space="0" w:color="auto"/>
                            <w:right w:val="none" w:sz="0" w:space="0" w:color="auto"/>
                          </w:divBdr>
                          <w:divsChild>
                            <w:div w:id="20009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183</Words>
  <Characters>1044</Characters>
  <Application>Microsoft Office Word</Application>
  <DocSecurity>0</DocSecurity>
  <Lines>8</Lines>
  <Paragraphs>2</Paragraphs>
  <ScaleCrop>false</ScaleCrop>
  <Company>微软中国</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92</cp:revision>
  <dcterms:created xsi:type="dcterms:W3CDTF">2020-06-30T00:35:00Z</dcterms:created>
  <dcterms:modified xsi:type="dcterms:W3CDTF">2020-06-30T01:37:00Z</dcterms:modified>
</cp:coreProperties>
</file>